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DD" w:rsidRDefault="00EE7EDD" w:rsidP="00657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432" w:rsidRPr="00AF00F3" w:rsidRDefault="009F4432" w:rsidP="00657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F3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9F4432" w:rsidRPr="00AF00F3" w:rsidRDefault="009F4432" w:rsidP="00657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F3">
        <w:rPr>
          <w:rFonts w:ascii="Times New Roman" w:hAnsi="Times New Roman" w:cs="Times New Roman"/>
          <w:b/>
          <w:sz w:val="28"/>
          <w:szCs w:val="28"/>
        </w:rPr>
        <w:t xml:space="preserve">Al </w:t>
      </w:r>
      <w:proofErr w:type="spellStart"/>
      <w:r w:rsidRPr="00AF00F3">
        <w:rPr>
          <w:rFonts w:ascii="Times New Roman" w:hAnsi="Times New Roman" w:cs="Times New Roman"/>
          <w:b/>
          <w:sz w:val="28"/>
          <w:szCs w:val="28"/>
        </w:rPr>
        <w:t>Meyer</w:t>
      </w:r>
      <w:proofErr w:type="spellEnd"/>
      <w:r w:rsidRPr="00AF00F3">
        <w:rPr>
          <w:rFonts w:ascii="Times New Roman" w:hAnsi="Times New Roman" w:cs="Times New Roman"/>
          <w:b/>
          <w:sz w:val="28"/>
          <w:szCs w:val="28"/>
        </w:rPr>
        <w:t xml:space="preserve"> arriva la scuola per l’infanzia per i piccoli pazienti da tre a sei anni</w:t>
      </w:r>
    </w:p>
    <w:p w:rsidR="009F4432" w:rsidRDefault="009F4432" w:rsidP="00657EC5">
      <w:pPr>
        <w:jc w:val="both"/>
        <w:rPr>
          <w:rFonts w:ascii="Times New Roman" w:hAnsi="Times New Roman" w:cs="Times New Roman"/>
          <w:sz w:val="28"/>
          <w:szCs w:val="28"/>
        </w:rPr>
      </w:pPr>
      <w:r w:rsidRPr="00AF00F3">
        <w:rPr>
          <w:rFonts w:ascii="Times New Roman" w:hAnsi="Times New Roman" w:cs="Times New Roman"/>
          <w:b/>
          <w:sz w:val="28"/>
          <w:szCs w:val="28"/>
        </w:rPr>
        <w:t>Firenze –</w:t>
      </w:r>
      <w:r w:rsidRPr="00AF00F3">
        <w:rPr>
          <w:rFonts w:ascii="Times New Roman" w:hAnsi="Times New Roman" w:cs="Times New Roman"/>
          <w:sz w:val="28"/>
          <w:szCs w:val="28"/>
        </w:rPr>
        <w:t xml:space="preserve"> Dal prossimo settembre, al </w:t>
      </w:r>
      <w:proofErr w:type="spellStart"/>
      <w:r w:rsidRPr="00AF00F3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Pr="00AF00F3">
        <w:rPr>
          <w:rFonts w:ascii="Times New Roman" w:hAnsi="Times New Roman" w:cs="Times New Roman"/>
          <w:sz w:val="28"/>
          <w:szCs w:val="28"/>
        </w:rPr>
        <w:t>, la campanella s</w:t>
      </w:r>
      <w:r w:rsidR="00AF00F3">
        <w:rPr>
          <w:rFonts w:ascii="Times New Roman" w:hAnsi="Times New Roman" w:cs="Times New Roman"/>
          <w:sz w:val="28"/>
          <w:szCs w:val="28"/>
        </w:rPr>
        <w:t>uonerà anche per i più piccoli: i</w:t>
      </w:r>
      <w:r w:rsidRPr="00AF00F3">
        <w:rPr>
          <w:rFonts w:ascii="Times New Roman" w:hAnsi="Times New Roman" w:cs="Times New Roman"/>
          <w:sz w:val="28"/>
          <w:szCs w:val="28"/>
        </w:rPr>
        <w:t xml:space="preserve"> bambini da tre a sei anni avranno a disposizione una scuola dell’infanzia tutta dedicata a loro. Il progetto pilota, primo in Toscana, è stato reso possibile grazie alla convenzione stipulata </w:t>
      </w:r>
      <w:r w:rsidR="00E74AE0">
        <w:rPr>
          <w:rFonts w:ascii="Times New Roman" w:hAnsi="Times New Roman" w:cs="Times New Roman"/>
          <w:sz w:val="28"/>
          <w:szCs w:val="28"/>
        </w:rPr>
        <w:t>nei giorni scorsi dall’Ufficio scolastico r</w:t>
      </w:r>
      <w:r w:rsidRPr="00AF00F3">
        <w:rPr>
          <w:rFonts w:ascii="Times New Roman" w:hAnsi="Times New Roman" w:cs="Times New Roman"/>
          <w:sz w:val="28"/>
          <w:szCs w:val="28"/>
        </w:rPr>
        <w:t>egionale per la Tosc</w:t>
      </w:r>
      <w:r w:rsidR="00E74AE0">
        <w:rPr>
          <w:rFonts w:ascii="Times New Roman" w:hAnsi="Times New Roman" w:cs="Times New Roman"/>
          <w:sz w:val="28"/>
          <w:szCs w:val="28"/>
        </w:rPr>
        <w:t>ana, l’Ufficio s</w:t>
      </w:r>
      <w:r w:rsidRPr="00AF00F3">
        <w:rPr>
          <w:rFonts w:ascii="Times New Roman" w:hAnsi="Times New Roman" w:cs="Times New Roman"/>
          <w:sz w:val="28"/>
          <w:szCs w:val="28"/>
        </w:rPr>
        <w:t>colastico provinciale V di Firenze, l</w:t>
      </w:r>
      <w:r w:rsidR="000564A2">
        <w:rPr>
          <w:rFonts w:ascii="Times New Roman" w:hAnsi="Times New Roman" w:cs="Times New Roman"/>
          <w:sz w:val="28"/>
          <w:szCs w:val="28"/>
        </w:rPr>
        <w:t>’Azienda o</w:t>
      </w:r>
      <w:r w:rsidRPr="00AF00F3">
        <w:rPr>
          <w:rFonts w:ascii="Times New Roman" w:hAnsi="Times New Roman" w:cs="Times New Roman"/>
          <w:sz w:val="28"/>
          <w:szCs w:val="28"/>
        </w:rPr>
        <w:t>spedal</w:t>
      </w:r>
      <w:r w:rsidR="000564A2">
        <w:rPr>
          <w:rFonts w:ascii="Times New Roman" w:hAnsi="Times New Roman" w:cs="Times New Roman"/>
          <w:sz w:val="28"/>
          <w:szCs w:val="28"/>
        </w:rPr>
        <w:t xml:space="preserve">iera universitaria </w:t>
      </w:r>
      <w:proofErr w:type="spellStart"/>
      <w:r w:rsidR="000564A2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="00AF0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F3">
        <w:rPr>
          <w:rFonts w:ascii="Times New Roman" w:hAnsi="Times New Roman" w:cs="Times New Roman"/>
          <w:sz w:val="28"/>
          <w:szCs w:val="28"/>
        </w:rPr>
        <w:t>Irccs</w:t>
      </w:r>
      <w:proofErr w:type="spellEnd"/>
      <w:r w:rsidRPr="00AF00F3">
        <w:rPr>
          <w:rFonts w:ascii="Times New Roman" w:hAnsi="Times New Roman" w:cs="Times New Roman"/>
          <w:sz w:val="28"/>
          <w:szCs w:val="28"/>
        </w:rPr>
        <w:t xml:space="preserve"> e l</w:t>
      </w:r>
      <w:r w:rsidR="00AF00F3">
        <w:rPr>
          <w:rFonts w:ascii="Times New Roman" w:hAnsi="Times New Roman" w:cs="Times New Roman"/>
          <w:sz w:val="28"/>
          <w:szCs w:val="28"/>
        </w:rPr>
        <w:t>’Istituto c</w:t>
      </w:r>
      <w:r w:rsidRPr="00AF00F3">
        <w:rPr>
          <w:rFonts w:ascii="Times New Roman" w:hAnsi="Times New Roman" w:cs="Times New Roman"/>
          <w:sz w:val="28"/>
          <w:szCs w:val="28"/>
        </w:rPr>
        <w:t>omprensivo Poliziano di Firenze.</w:t>
      </w:r>
    </w:p>
    <w:p w:rsidR="005D0D1D" w:rsidRDefault="00C70199" w:rsidP="00657EC5">
      <w:pPr>
        <w:jc w:val="both"/>
        <w:rPr>
          <w:rFonts w:ascii="Times New Roman" w:hAnsi="Times New Roman" w:cs="Times New Roman"/>
          <w:sz w:val="28"/>
          <w:szCs w:val="28"/>
        </w:rPr>
      </w:pP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Il nuovo servizio permetterà di assicurare </w:t>
      </w:r>
      <w:r w:rsidRPr="00C70199">
        <w:rPr>
          <w:rStyle w:val="fontstyle01"/>
          <w:rFonts w:ascii="Times New Roman" w:hAnsi="Times New Roman" w:cs="Times New Roman"/>
          <w:color w:val="0E0E0E"/>
          <w:sz w:val="28"/>
          <w:szCs w:val="28"/>
        </w:rPr>
        <w:t xml:space="preserve">il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>diritto all’educazione e allo sviluppo armonico delle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competenze dei bambini e delle bambine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a cui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>la</w:t>
      </w:r>
      <w:r w:rsidRPr="00C70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malattia impedisce di poter frequentare la scuola </w:t>
      </w:r>
      <w:r w:rsidRPr="00C70199">
        <w:rPr>
          <w:rStyle w:val="fontstyle01"/>
          <w:rFonts w:ascii="Times New Roman" w:hAnsi="Times New Roman" w:cs="Times New Roman"/>
          <w:color w:val="080808"/>
          <w:sz w:val="28"/>
          <w:szCs w:val="28"/>
        </w:rPr>
        <w:t xml:space="preserve">di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appartenenza, offrendo loro la possibilità di mantenere </w:t>
      </w:r>
      <w:r w:rsidRPr="00C70199">
        <w:rPr>
          <w:rFonts w:ascii="Times New Roman" w:hAnsi="Times New Roman" w:cs="Times New Roman"/>
          <w:color w:val="000000"/>
          <w:sz w:val="28"/>
          <w:szCs w:val="28"/>
        </w:rPr>
        <w:t xml:space="preserve">quell’insieme </w:t>
      </w:r>
      <w:r w:rsidRPr="00C70199">
        <w:rPr>
          <w:rStyle w:val="fontstyle01"/>
          <w:rFonts w:ascii="Times New Roman" w:hAnsi="Times New Roman" w:cs="Times New Roman"/>
          <w:color w:val="0A0A0A"/>
          <w:sz w:val="28"/>
          <w:szCs w:val="28"/>
        </w:rPr>
        <w:t xml:space="preserve">di </w:t>
      </w:r>
      <w:r>
        <w:rPr>
          <w:rStyle w:val="fontstyle01"/>
          <w:rFonts w:ascii="Times New Roman" w:hAnsi="Times New Roman" w:cs="Times New Roman"/>
          <w:sz w:val="28"/>
          <w:szCs w:val="28"/>
        </w:rPr>
        <w:t>relazioni e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 attività </w:t>
      </w:r>
      <w:r w:rsidRPr="00C70199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che </w:t>
      </w:r>
      <w:r w:rsidRPr="00C70199">
        <w:rPr>
          <w:rStyle w:val="fontstyle01"/>
          <w:rFonts w:ascii="Times New Roman" w:hAnsi="Times New Roman" w:cs="Times New Roman"/>
          <w:color w:val="0C0C0C"/>
          <w:sz w:val="28"/>
          <w:szCs w:val="28"/>
        </w:rPr>
        <w:t>fanno parte dell</w:t>
      </w:r>
      <w:r>
        <w:rPr>
          <w:rStyle w:val="fontstyle01"/>
          <w:rFonts w:ascii="Times New Roman" w:hAnsi="Times New Roman" w:cs="Times New Roman"/>
          <w:color w:val="0C0C0C"/>
          <w:sz w:val="28"/>
          <w:szCs w:val="28"/>
        </w:rPr>
        <w:t xml:space="preserve">a loro vita quotidiana e che sono preziose per i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processi </w:t>
      </w:r>
      <w:r w:rsidR="00327AAA">
        <w:rPr>
          <w:rStyle w:val="fontstyle01"/>
          <w:rFonts w:ascii="Times New Roman" w:hAnsi="Times New Roman" w:cs="Times New Roman"/>
          <w:sz w:val="28"/>
          <w:szCs w:val="28"/>
        </w:rPr>
        <w:t xml:space="preserve">di apprendimento e cura. L’intervento educativo sarà ovviamente calibrato 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>sulle esigenze di ogni alunno, con percorsi personalizzati. L’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 xml:space="preserve">innovazione didattica e organizzativa 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sarà declinata su misura </w:t>
      </w:r>
      <w:r w:rsidRPr="00C70199">
        <w:rPr>
          <w:rStyle w:val="fontstyle01"/>
          <w:rFonts w:ascii="Times New Roman" w:hAnsi="Times New Roman" w:cs="Times New Roman"/>
          <w:color w:val="0A0A0A"/>
          <w:sz w:val="28"/>
          <w:szCs w:val="28"/>
        </w:rPr>
        <w:t xml:space="preserve">per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>garantire il</w:t>
      </w:r>
      <w:r w:rsidR="00E74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199">
        <w:rPr>
          <w:rStyle w:val="fontstyle01"/>
          <w:rFonts w:ascii="Times New Roman" w:hAnsi="Times New Roman" w:cs="Times New Roman"/>
          <w:sz w:val="28"/>
          <w:szCs w:val="28"/>
        </w:rPr>
        <w:t>successo formativo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dei piccoli, in un continuo scambio con il contesto educativo e scolastico di appartenenza. </w:t>
      </w:r>
      <w:r w:rsidR="000564A2" w:rsidRP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Gli interventi educativi-formativi sui bambini e le bambine in terapia saranno curati in sinergia </w:t>
      </w:r>
      <w:r w:rsidR="000564A2" w:rsidRPr="000564A2">
        <w:rPr>
          <w:rFonts w:ascii="Times New Roman" w:hAnsi="Times New Roman" w:cs="Times New Roman"/>
          <w:color w:val="000000"/>
          <w:sz w:val="28"/>
          <w:szCs w:val="28"/>
        </w:rPr>
        <w:t>dai</w:t>
      </w:r>
      <w:r w:rsidR="000564A2" w:rsidRP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docenti delle scuole di appartenenza e dai docenti delle scuole con sezione ospedaliera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, che nel caso del </w:t>
      </w:r>
      <w:proofErr w:type="spellStart"/>
      <w:r w:rsidR="000564A2">
        <w:rPr>
          <w:rStyle w:val="fontstyle01"/>
          <w:rFonts w:ascii="Times New Roman" w:hAnsi="Times New Roman" w:cs="Times New Roman"/>
          <w:sz w:val="28"/>
          <w:szCs w:val="28"/>
        </w:rPr>
        <w:t>Meyer</w:t>
      </w:r>
      <w:proofErr w:type="spellEnd"/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è la s</w:t>
      </w:r>
      <w:r w:rsidR="000564A2" w:rsidRPr="000564A2">
        <w:rPr>
          <w:rStyle w:val="fontstyle01"/>
          <w:rFonts w:ascii="Times New Roman" w:hAnsi="Times New Roman" w:cs="Times New Roman"/>
          <w:sz w:val="28"/>
          <w:szCs w:val="28"/>
        </w:rPr>
        <w:t>cuola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dell’i</w:t>
      </w:r>
      <w:r w:rsidR="000564A2" w:rsidRP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nfanzia Matteotti, 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>presso l’Istituto comprensivo</w:t>
      </w:r>
      <w:r w:rsidR="000564A2" w:rsidRP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Poliziano.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 xml:space="preserve"> Anche l’orario sarà modulato sulle singole esigenze: dalle </w:t>
      </w:r>
      <w:r w:rsidR="009F4432" w:rsidRPr="00AF00F3">
        <w:rPr>
          <w:rStyle w:val="fontstyle01"/>
          <w:rFonts w:ascii="Times New Roman" w:hAnsi="Times New Roman" w:cs="Times New Roman"/>
          <w:sz w:val="28"/>
          <w:szCs w:val="28"/>
        </w:rPr>
        <w:t xml:space="preserve">8.30 </w:t>
      </w:r>
      <w:r w:rsidR="000564A2">
        <w:rPr>
          <w:rStyle w:val="fontstyle01"/>
          <w:rFonts w:ascii="Times New Roman" w:hAnsi="Times New Roman" w:cs="Times New Roman"/>
          <w:color w:val="151515"/>
          <w:sz w:val="28"/>
          <w:szCs w:val="28"/>
        </w:rPr>
        <w:t>alle</w:t>
      </w:r>
      <w:r w:rsidR="009F4432" w:rsidRPr="00AF00F3">
        <w:rPr>
          <w:rStyle w:val="fontstyle01"/>
          <w:rFonts w:ascii="Times New Roman" w:hAnsi="Times New Roman" w:cs="Times New Roman"/>
          <w:sz w:val="28"/>
          <w:szCs w:val="28"/>
        </w:rPr>
        <w:t xml:space="preserve"> 12.30 </w:t>
      </w:r>
      <w:r w:rsidR="000564A2">
        <w:rPr>
          <w:rStyle w:val="fontstyle01"/>
          <w:rFonts w:ascii="Times New Roman" w:hAnsi="Times New Roman" w:cs="Times New Roman"/>
          <w:color w:val="181818"/>
          <w:sz w:val="28"/>
          <w:szCs w:val="28"/>
        </w:rPr>
        <w:t xml:space="preserve">e dalle </w:t>
      </w:r>
      <w:r w:rsidR="000564A2">
        <w:rPr>
          <w:rStyle w:val="fontstyle01"/>
          <w:rFonts w:ascii="Times New Roman" w:hAnsi="Times New Roman" w:cs="Times New Roman"/>
          <w:sz w:val="28"/>
          <w:szCs w:val="28"/>
        </w:rPr>
        <w:t>14 all</w:t>
      </w:r>
      <w:r w:rsidR="00327AAA">
        <w:rPr>
          <w:rStyle w:val="fontstyle01"/>
          <w:rFonts w:ascii="Times New Roman" w:hAnsi="Times New Roman" w:cs="Times New Roman"/>
          <w:sz w:val="28"/>
          <w:szCs w:val="28"/>
        </w:rPr>
        <w:t>e 16.</w:t>
      </w:r>
    </w:p>
    <w:p w:rsidR="002223FC" w:rsidRPr="000564A2" w:rsidRDefault="002223FC" w:rsidP="00657E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 scuola al </w:t>
      </w:r>
      <w:proofErr w:type="spellStart"/>
      <w:r w:rsidRPr="002223FC">
        <w:rPr>
          <w:rFonts w:ascii="Times New Roman" w:hAnsi="Times New Roman" w:cs="Times New Roman"/>
          <w:b/>
          <w:color w:val="000000"/>
          <w:sz w:val="28"/>
          <w:szCs w:val="28"/>
        </w:rPr>
        <w:t>Meyer</w:t>
      </w:r>
      <w:proofErr w:type="spellEnd"/>
      <w:r w:rsidRPr="002223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Da più di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 xml:space="preserve"> 20 anni </w:t>
      </w:r>
      <w:r>
        <w:rPr>
          <w:rFonts w:ascii="Times New Roman" w:hAnsi="Times New Roman" w:cs="Times New Roman"/>
          <w:color w:val="000000"/>
          <w:sz w:val="28"/>
          <w:szCs w:val="28"/>
        </w:rPr>
        <w:t>bambini e adolescenti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="00327AAA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possono a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ccedere al servizio di Scuola in ospedale e/o di 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 xml:space="preserve">istruzione domiciliare 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attivi 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>per gli alunni di ogni ordine e grado di scuola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ospedale possono sostenere anche gli esami di Stato del primo 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e del </w:t>
      </w:r>
      <w:r>
        <w:rPr>
          <w:rFonts w:ascii="Times New Roman" w:hAnsi="Times New Roman" w:cs="Times New Roman"/>
          <w:color w:val="000000"/>
          <w:sz w:val="28"/>
          <w:szCs w:val="28"/>
        </w:rPr>
        <w:t>secondo ciclo di scuola secondaria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Questo diritto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 fondamentale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è garantito 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 xml:space="preserve">da un protocollo d’intesa tra l’AOU </w:t>
      </w:r>
      <w:proofErr w:type="spellStart"/>
      <w:r w:rsidRPr="002223FC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Irccs</w:t>
      </w:r>
      <w:proofErr w:type="spellEnd"/>
      <w:r w:rsidRPr="002223FC">
        <w:rPr>
          <w:rFonts w:ascii="Times New Roman" w:hAnsi="Times New Roman" w:cs="Times New Roman"/>
          <w:color w:val="000000"/>
          <w:sz w:val="28"/>
          <w:szCs w:val="28"/>
        </w:rPr>
        <w:t>, l’Ufficio Scolastico Regionale della Toscana, gli insegnanti volontari dell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’associazione Amici del </w:t>
      </w:r>
      <w:proofErr w:type="spellStart"/>
      <w:r w:rsidR="00327AAA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>la Fondazion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 w:rsidR="00327AAA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 e la Azienda Usl Toscana Centro. </w:t>
      </w:r>
      <w:r w:rsidRPr="002223FC">
        <w:rPr>
          <w:rFonts w:ascii="Times New Roman" w:hAnsi="Times New Roman" w:cs="Times New Roman"/>
          <w:color w:val="000000"/>
          <w:sz w:val="28"/>
          <w:szCs w:val="28"/>
        </w:rPr>
        <w:t xml:space="preserve">La scuola ospedaliera si rivolge sia ai bambini costretti a letto sia a quelli che possono </w:t>
      </w:r>
      <w:r w:rsidR="00327AAA">
        <w:rPr>
          <w:rFonts w:ascii="Times New Roman" w:hAnsi="Times New Roman" w:cs="Times New Roman"/>
          <w:color w:val="000000"/>
          <w:sz w:val="28"/>
          <w:szCs w:val="28"/>
        </w:rPr>
        <w:t xml:space="preserve">recarsi nelle aree dedicate interne al </w:t>
      </w:r>
      <w:proofErr w:type="spellStart"/>
      <w:r w:rsidR="00327AAA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 w:rsidRPr="002223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sectPr w:rsidR="002223FC" w:rsidRPr="000564A2" w:rsidSect="005D0D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70CFB9" w15:done="0"/>
  <w15:commentEx w15:paraId="0BDDAC33" w15:done="0"/>
  <w15:commentEx w15:paraId="5223D8A6" w15:done="0"/>
  <w15:commentEx w15:paraId="5EBA8AC8" w15:done="0"/>
  <w15:commentEx w15:paraId="443B3404" w15:done="0"/>
  <w15:commentEx w15:paraId="6400FAE4" w15:done="0"/>
  <w15:commentEx w15:paraId="038C7745" w15:done="0"/>
  <w15:commentEx w15:paraId="70EF020E" w15:done="0"/>
  <w15:commentEx w15:paraId="03E82E60" w15:done="0"/>
  <w15:commentEx w15:paraId="64B5FD5E" w15:done="0"/>
  <w15:commentEx w15:paraId="2E4763E2" w15:done="0"/>
  <w15:commentEx w15:paraId="01D02A86" w15:done="0"/>
  <w15:commentEx w15:paraId="03CF943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59" w:rsidRDefault="00877559" w:rsidP="00EE7EDD">
      <w:pPr>
        <w:spacing w:after="0" w:line="240" w:lineRule="auto"/>
      </w:pPr>
      <w:r>
        <w:separator/>
      </w:r>
    </w:p>
  </w:endnote>
  <w:endnote w:type="continuationSeparator" w:id="0">
    <w:p w:rsidR="00877559" w:rsidRDefault="00877559" w:rsidP="00E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59" w:rsidRDefault="00877559" w:rsidP="00EE7EDD">
      <w:pPr>
        <w:spacing w:after="0" w:line="240" w:lineRule="auto"/>
      </w:pPr>
      <w:r>
        <w:separator/>
      </w:r>
    </w:p>
  </w:footnote>
  <w:footnote w:type="continuationSeparator" w:id="0">
    <w:p w:rsidR="00877559" w:rsidRDefault="00877559" w:rsidP="00EE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DD" w:rsidRDefault="00EE7EDD">
    <w:pPr>
      <w:pStyle w:val="Intestazione"/>
    </w:pPr>
    <w:r>
      <w:rPr>
        <w:noProof/>
        <w:lang w:eastAsia="it-IT"/>
      </w:rPr>
      <w:drawing>
        <wp:inline distT="0" distB="0" distL="0" distR="0">
          <wp:extent cx="1047750" cy="1047750"/>
          <wp:effectExtent l="19050" t="0" r="0" b="0"/>
          <wp:docPr id="1" name="Immagine 1" descr="C:\Users\TOMMASO\Desktop\loghi nuovi meyer e fondazione\Marchio_Meyer__AOU_IRCCS_ESE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MASO\Desktop\loghi nuovi meyer e fondazione\Marchio_Meyer__AOU_IRCCS_ESE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990" cy="1046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.boretti">
    <w15:presenceInfo w15:providerId="None" w15:userId="silvia.borett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32"/>
    <w:rsid w:val="00023B9F"/>
    <w:rsid w:val="00034EE4"/>
    <w:rsid w:val="000564A2"/>
    <w:rsid w:val="001626FA"/>
    <w:rsid w:val="002223FC"/>
    <w:rsid w:val="00327AAA"/>
    <w:rsid w:val="005D0D1D"/>
    <w:rsid w:val="00657EC5"/>
    <w:rsid w:val="00726B9A"/>
    <w:rsid w:val="00877559"/>
    <w:rsid w:val="008A4707"/>
    <w:rsid w:val="008E6ADA"/>
    <w:rsid w:val="009C04C6"/>
    <w:rsid w:val="009F4432"/>
    <w:rsid w:val="00AF00F3"/>
    <w:rsid w:val="00C70199"/>
    <w:rsid w:val="00D35C54"/>
    <w:rsid w:val="00E74AE0"/>
    <w:rsid w:val="00E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F443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26B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6B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6B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6B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6B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B9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27A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E7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7EDD"/>
  </w:style>
  <w:style w:type="paragraph" w:styleId="Pidipagina">
    <w:name w:val="footer"/>
    <w:basedOn w:val="Normale"/>
    <w:link w:val="PidipaginaCarattere"/>
    <w:uiPriority w:val="99"/>
    <w:semiHidden/>
    <w:unhideWhenUsed/>
    <w:rsid w:val="00EE7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7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4</cp:revision>
  <dcterms:created xsi:type="dcterms:W3CDTF">2024-04-16T08:18:00Z</dcterms:created>
  <dcterms:modified xsi:type="dcterms:W3CDTF">2024-04-18T08:09:00Z</dcterms:modified>
</cp:coreProperties>
</file>